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B6" w:rsidRDefault="00450BB6" w:rsidP="00450BB6">
      <w:pPr>
        <w:pStyle w:val="Default"/>
        <w:contextualSpacing/>
        <w:jc w:val="center"/>
        <w:rPr>
          <w:b/>
          <w:sz w:val="28"/>
          <w:szCs w:val="23"/>
        </w:rPr>
      </w:pPr>
      <w:r w:rsidRPr="00450BB6">
        <w:rPr>
          <w:b/>
          <w:sz w:val="28"/>
          <w:szCs w:val="23"/>
        </w:rPr>
        <w:t>Уважаемые заемщики!</w:t>
      </w:r>
    </w:p>
    <w:p w:rsidR="00450BB6" w:rsidRPr="00450BB6" w:rsidRDefault="00450BB6" w:rsidP="00450BB6">
      <w:pPr>
        <w:pStyle w:val="Default"/>
        <w:contextualSpacing/>
        <w:jc w:val="center"/>
        <w:rPr>
          <w:b/>
          <w:sz w:val="28"/>
          <w:szCs w:val="23"/>
        </w:rPr>
      </w:pPr>
    </w:p>
    <w:p w:rsidR="00450BB6" w:rsidRPr="00450BB6" w:rsidRDefault="00450BB6" w:rsidP="00450BB6">
      <w:pPr>
        <w:pStyle w:val="Default"/>
        <w:ind w:firstLine="708"/>
        <w:contextualSpacing/>
        <w:jc w:val="both"/>
        <w:rPr>
          <w:sz w:val="28"/>
          <w:szCs w:val="23"/>
        </w:rPr>
      </w:pPr>
      <w:r w:rsidRPr="00450BB6">
        <w:rPr>
          <w:sz w:val="28"/>
          <w:szCs w:val="23"/>
        </w:rPr>
        <w:t xml:space="preserve">В соответствии с Федеральным законом от 03.04.2020 №106-ФЗ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Федеральный закон №106-ФЗ): </w:t>
      </w:r>
    </w:p>
    <w:p w:rsidR="00450BB6" w:rsidRDefault="00450BB6" w:rsidP="00450BB6">
      <w:pPr>
        <w:pStyle w:val="Default"/>
        <w:contextualSpacing/>
        <w:jc w:val="both"/>
        <w:rPr>
          <w:b/>
          <w:bCs/>
          <w:sz w:val="28"/>
          <w:szCs w:val="23"/>
        </w:rPr>
      </w:pPr>
    </w:p>
    <w:p w:rsidR="00450BB6" w:rsidRDefault="00450BB6" w:rsidP="00450BB6">
      <w:pPr>
        <w:pStyle w:val="Default"/>
        <w:contextualSpacing/>
        <w:jc w:val="both"/>
        <w:rPr>
          <w:b/>
          <w:bCs/>
          <w:sz w:val="28"/>
          <w:szCs w:val="23"/>
        </w:rPr>
      </w:pPr>
      <w:r w:rsidRPr="00450BB6">
        <w:rPr>
          <w:b/>
          <w:bCs/>
          <w:sz w:val="28"/>
          <w:szCs w:val="23"/>
        </w:rPr>
        <w:t>в случае</w:t>
      </w:r>
      <w:proofErr w:type="gramStart"/>
      <w:r w:rsidRPr="00450BB6">
        <w:rPr>
          <w:b/>
          <w:bCs/>
          <w:sz w:val="28"/>
          <w:szCs w:val="23"/>
        </w:rPr>
        <w:t>,</w:t>
      </w:r>
      <w:proofErr w:type="gramEnd"/>
      <w:r w:rsidRPr="00450BB6">
        <w:rPr>
          <w:b/>
          <w:bCs/>
          <w:sz w:val="28"/>
          <w:szCs w:val="23"/>
        </w:rPr>
        <w:t xml:space="preserve"> если Ваш доход за месяц, предшествующий месяцу обращения, снизился более чем на 30% по сравнению со среднемесячным доходом за 2019 год, и Вы можете подтвердить такое снижение документами</w:t>
      </w:r>
      <w:r w:rsidRPr="00450BB6">
        <w:rPr>
          <w:sz w:val="28"/>
          <w:szCs w:val="23"/>
        </w:rPr>
        <w:t xml:space="preserve">, </w:t>
      </w:r>
      <w:r w:rsidRPr="00450BB6">
        <w:rPr>
          <w:b/>
          <w:bCs/>
          <w:sz w:val="28"/>
          <w:szCs w:val="23"/>
        </w:rPr>
        <w:t xml:space="preserve">Вы имеете право на получение отсрочки на исполнение обязательств по договору займа. </w:t>
      </w:r>
    </w:p>
    <w:p w:rsidR="00450BB6" w:rsidRPr="00450BB6" w:rsidRDefault="00450BB6" w:rsidP="00450BB6">
      <w:pPr>
        <w:pStyle w:val="Default"/>
        <w:contextualSpacing/>
        <w:jc w:val="both"/>
        <w:rPr>
          <w:sz w:val="28"/>
          <w:szCs w:val="23"/>
        </w:rPr>
      </w:pPr>
    </w:p>
    <w:p w:rsidR="00450BB6" w:rsidRDefault="00450BB6" w:rsidP="00450BB6">
      <w:pPr>
        <w:pStyle w:val="Default"/>
        <w:ind w:firstLine="708"/>
        <w:contextualSpacing/>
        <w:jc w:val="both"/>
        <w:rPr>
          <w:sz w:val="28"/>
          <w:szCs w:val="23"/>
        </w:rPr>
      </w:pPr>
      <w:r w:rsidRPr="00450BB6">
        <w:rPr>
          <w:sz w:val="28"/>
          <w:szCs w:val="23"/>
        </w:rPr>
        <w:t xml:space="preserve">Вы вправе обратиться в </w:t>
      </w:r>
      <w:r>
        <w:rPr>
          <w:sz w:val="28"/>
          <w:szCs w:val="23"/>
        </w:rPr>
        <w:t>Ломба</w:t>
      </w:r>
      <w:proofErr w:type="gramStart"/>
      <w:r>
        <w:rPr>
          <w:sz w:val="28"/>
          <w:szCs w:val="23"/>
        </w:rPr>
        <w:t>рд</w:t>
      </w:r>
      <w:r w:rsidRPr="00450BB6">
        <w:rPr>
          <w:sz w:val="28"/>
          <w:szCs w:val="23"/>
        </w:rPr>
        <w:t xml:space="preserve"> с тр</w:t>
      </w:r>
      <w:proofErr w:type="gramEnd"/>
      <w:r w:rsidRPr="00450BB6">
        <w:rPr>
          <w:sz w:val="28"/>
          <w:szCs w:val="23"/>
        </w:rPr>
        <w:t xml:space="preserve">ебованием об изменении условий договора займа, предусматривающим приостановление исполнения Вами своих обязательств (далее – Требование) на срок, определенный в Требовании (далее - Льготный период). </w:t>
      </w:r>
    </w:p>
    <w:p w:rsidR="00450BB6" w:rsidRPr="00450BB6" w:rsidRDefault="00450BB6" w:rsidP="00450BB6">
      <w:pPr>
        <w:pStyle w:val="Default"/>
        <w:ind w:firstLine="708"/>
        <w:contextualSpacing/>
        <w:jc w:val="both"/>
        <w:rPr>
          <w:sz w:val="28"/>
          <w:szCs w:val="23"/>
        </w:rPr>
      </w:pPr>
    </w:p>
    <w:p w:rsidR="00450BB6" w:rsidRPr="00450BB6" w:rsidRDefault="00450BB6" w:rsidP="00450BB6">
      <w:pPr>
        <w:pStyle w:val="Default"/>
        <w:ind w:firstLine="708"/>
        <w:contextualSpacing/>
        <w:jc w:val="both"/>
        <w:rPr>
          <w:sz w:val="28"/>
          <w:szCs w:val="23"/>
        </w:rPr>
      </w:pPr>
      <w:r w:rsidRPr="00450BB6">
        <w:rPr>
          <w:b/>
          <w:bCs/>
          <w:sz w:val="28"/>
          <w:szCs w:val="23"/>
        </w:rPr>
        <w:t xml:space="preserve">Такое Требование может быть подано заемщиком не позднее 30.09.2020 при соблюдении следующих условий: </w:t>
      </w:r>
    </w:p>
    <w:p w:rsidR="00450BB6" w:rsidRPr="00450BB6" w:rsidRDefault="00450BB6" w:rsidP="00450BB6">
      <w:pPr>
        <w:pStyle w:val="Default"/>
        <w:spacing w:after="270"/>
        <w:contextualSpacing/>
        <w:jc w:val="both"/>
        <w:rPr>
          <w:sz w:val="28"/>
          <w:szCs w:val="23"/>
        </w:rPr>
      </w:pPr>
      <w:r w:rsidRPr="00450BB6">
        <w:rPr>
          <w:sz w:val="28"/>
          <w:szCs w:val="23"/>
        </w:rPr>
        <w:t xml:space="preserve">1) договор займа заключен с </w:t>
      </w:r>
      <w:r>
        <w:rPr>
          <w:sz w:val="28"/>
          <w:szCs w:val="23"/>
        </w:rPr>
        <w:t>Ломбардом</w:t>
      </w:r>
      <w:r w:rsidRPr="00450BB6">
        <w:rPr>
          <w:sz w:val="28"/>
          <w:szCs w:val="23"/>
        </w:rPr>
        <w:t xml:space="preserve"> до 03.04.2020; </w:t>
      </w:r>
    </w:p>
    <w:p w:rsidR="00450BB6" w:rsidRPr="00450BB6" w:rsidRDefault="00450BB6" w:rsidP="00450BB6">
      <w:pPr>
        <w:pStyle w:val="Default"/>
        <w:spacing w:after="270"/>
        <w:contextualSpacing/>
        <w:jc w:val="both"/>
        <w:rPr>
          <w:sz w:val="28"/>
          <w:szCs w:val="23"/>
        </w:rPr>
      </w:pPr>
      <w:r w:rsidRPr="00450BB6">
        <w:rPr>
          <w:sz w:val="28"/>
          <w:szCs w:val="23"/>
        </w:rPr>
        <w:t xml:space="preserve">2) срок действия договора займа (срок возврата займа в соответствии с условиями его предоставления - п.2 Индивидуальных условий договора потребительского займа) не истек; </w:t>
      </w:r>
    </w:p>
    <w:p w:rsidR="00450BB6" w:rsidRPr="00450BB6" w:rsidRDefault="00450BB6" w:rsidP="00450BB6">
      <w:pPr>
        <w:pStyle w:val="Default"/>
        <w:spacing w:after="270"/>
        <w:contextualSpacing/>
        <w:jc w:val="both"/>
        <w:rPr>
          <w:sz w:val="28"/>
          <w:szCs w:val="23"/>
        </w:rPr>
      </w:pPr>
      <w:r w:rsidRPr="00450BB6">
        <w:rPr>
          <w:sz w:val="28"/>
          <w:szCs w:val="23"/>
        </w:rPr>
        <w:t xml:space="preserve">3) сумма займа не превышает 250 000 руб.; </w:t>
      </w:r>
    </w:p>
    <w:p w:rsidR="00450BB6" w:rsidRDefault="00450BB6" w:rsidP="00450BB6">
      <w:pPr>
        <w:pStyle w:val="Default"/>
        <w:contextualSpacing/>
        <w:jc w:val="both"/>
        <w:rPr>
          <w:sz w:val="28"/>
          <w:szCs w:val="23"/>
        </w:rPr>
      </w:pPr>
      <w:r w:rsidRPr="00450BB6">
        <w:rPr>
          <w:sz w:val="28"/>
          <w:szCs w:val="23"/>
        </w:rPr>
        <w:t xml:space="preserve">4) длительность Льготного периода </w:t>
      </w:r>
      <w:r>
        <w:rPr>
          <w:sz w:val="28"/>
          <w:szCs w:val="23"/>
        </w:rPr>
        <w:t xml:space="preserve">составляет не более 6 месяцев. </w:t>
      </w:r>
    </w:p>
    <w:p w:rsidR="00450BB6" w:rsidRPr="00450BB6" w:rsidRDefault="00450BB6" w:rsidP="00450BB6">
      <w:pPr>
        <w:pStyle w:val="Default"/>
        <w:contextualSpacing/>
        <w:jc w:val="both"/>
        <w:rPr>
          <w:sz w:val="28"/>
          <w:szCs w:val="23"/>
        </w:rPr>
      </w:pPr>
    </w:p>
    <w:p w:rsidR="00450BB6" w:rsidRPr="00450BB6" w:rsidRDefault="00450BB6" w:rsidP="00450BB6">
      <w:pPr>
        <w:pStyle w:val="Default"/>
        <w:ind w:firstLine="708"/>
        <w:contextualSpacing/>
        <w:jc w:val="both"/>
        <w:rPr>
          <w:sz w:val="28"/>
          <w:szCs w:val="23"/>
        </w:rPr>
      </w:pPr>
      <w:r w:rsidRPr="00450BB6">
        <w:rPr>
          <w:sz w:val="28"/>
          <w:szCs w:val="23"/>
        </w:rPr>
        <w:t xml:space="preserve">Документами, подтверждающими снижение дохода заемщика, являются: </w:t>
      </w:r>
    </w:p>
    <w:p w:rsidR="00450BB6" w:rsidRPr="00450BB6" w:rsidRDefault="00450BB6" w:rsidP="00AF40AD">
      <w:pPr>
        <w:pStyle w:val="Default"/>
        <w:spacing w:after="270"/>
        <w:ind w:firstLine="708"/>
        <w:contextualSpacing/>
        <w:jc w:val="both"/>
        <w:rPr>
          <w:sz w:val="28"/>
          <w:szCs w:val="23"/>
        </w:rPr>
      </w:pPr>
      <w:r w:rsidRPr="00450BB6">
        <w:rPr>
          <w:sz w:val="28"/>
          <w:szCs w:val="23"/>
        </w:rPr>
        <w:t xml:space="preserve">1. Справка о полученных физическим лицом доходах и удержанных суммах налога*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2019 г. и за 2020 г.; </w:t>
      </w:r>
    </w:p>
    <w:p w:rsidR="00450BB6" w:rsidRPr="00450BB6" w:rsidRDefault="00450BB6" w:rsidP="00AF40AD">
      <w:pPr>
        <w:pStyle w:val="Default"/>
        <w:spacing w:after="270"/>
        <w:ind w:firstLine="708"/>
        <w:contextualSpacing/>
        <w:jc w:val="both"/>
        <w:rPr>
          <w:sz w:val="28"/>
          <w:szCs w:val="23"/>
        </w:rPr>
      </w:pPr>
      <w:r w:rsidRPr="00450BB6">
        <w:rPr>
          <w:sz w:val="28"/>
          <w:szCs w:val="23"/>
        </w:rPr>
        <w:t xml:space="preserve">2. Выписка из регистра получателей государственных услуг в сфере занятости населения - физических лиц о регистрации гражданина в качестве безработного в соответствии с пунктом 1 статьи 3 Закона Российской Федерации от 19.04.1991 №1032-1 «О занятости населения в Российской Федерации»; </w:t>
      </w:r>
    </w:p>
    <w:p w:rsidR="00450BB6" w:rsidRPr="00450BB6" w:rsidRDefault="00450BB6" w:rsidP="00AF40AD">
      <w:pPr>
        <w:pStyle w:val="Default"/>
        <w:ind w:firstLine="708"/>
        <w:contextualSpacing/>
        <w:jc w:val="both"/>
        <w:rPr>
          <w:sz w:val="28"/>
          <w:szCs w:val="23"/>
        </w:rPr>
      </w:pPr>
      <w:r w:rsidRPr="00450BB6">
        <w:rPr>
          <w:sz w:val="28"/>
          <w:szCs w:val="23"/>
        </w:rPr>
        <w:t xml:space="preserve">3. Листок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на срок не менее одного месяца. </w:t>
      </w:r>
    </w:p>
    <w:p w:rsidR="00450BB6" w:rsidRPr="00450BB6" w:rsidRDefault="00450BB6" w:rsidP="00450BB6">
      <w:pPr>
        <w:pStyle w:val="Default"/>
        <w:contextualSpacing/>
        <w:jc w:val="both"/>
        <w:rPr>
          <w:sz w:val="28"/>
          <w:szCs w:val="23"/>
        </w:rPr>
      </w:pPr>
    </w:p>
    <w:p w:rsidR="00450BB6" w:rsidRDefault="00450BB6" w:rsidP="00450BB6">
      <w:pPr>
        <w:pStyle w:val="Default"/>
        <w:contextualSpacing/>
        <w:jc w:val="both"/>
        <w:rPr>
          <w:i/>
          <w:iCs/>
          <w:sz w:val="36"/>
          <w:szCs w:val="23"/>
        </w:rPr>
      </w:pPr>
      <w:r w:rsidRPr="00450BB6">
        <w:rPr>
          <w:i/>
          <w:iCs/>
          <w:sz w:val="28"/>
          <w:szCs w:val="23"/>
        </w:rPr>
        <w:t xml:space="preserve">* может быть </w:t>
      </w:r>
      <w:proofErr w:type="gramStart"/>
      <w:r w:rsidRPr="00450BB6">
        <w:rPr>
          <w:i/>
          <w:iCs/>
          <w:sz w:val="28"/>
          <w:szCs w:val="23"/>
        </w:rPr>
        <w:t>направлена</w:t>
      </w:r>
      <w:proofErr w:type="gramEnd"/>
      <w:r w:rsidRPr="00450BB6">
        <w:rPr>
          <w:i/>
          <w:iCs/>
          <w:sz w:val="28"/>
          <w:szCs w:val="23"/>
        </w:rPr>
        <w:t xml:space="preserve"> заемщиком в </w:t>
      </w:r>
      <w:r>
        <w:rPr>
          <w:i/>
          <w:iCs/>
          <w:sz w:val="28"/>
          <w:szCs w:val="23"/>
        </w:rPr>
        <w:t>Ломбард</w:t>
      </w:r>
      <w:r w:rsidRPr="00450BB6">
        <w:rPr>
          <w:i/>
          <w:iCs/>
          <w:sz w:val="28"/>
          <w:szCs w:val="23"/>
        </w:rPr>
        <w:t xml:space="preserve"> с использованием сервиса на Портале </w:t>
      </w:r>
      <w:proofErr w:type="spellStart"/>
      <w:r w:rsidRPr="00450BB6">
        <w:rPr>
          <w:i/>
          <w:iCs/>
          <w:sz w:val="28"/>
          <w:szCs w:val="23"/>
        </w:rPr>
        <w:t>Госуслуг</w:t>
      </w:r>
      <w:proofErr w:type="spellEnd"/>
      <w:r w:rsidRPr="00450BB6">
        <w:rPr>
          <w:i/>
          <w:iCs/>
          <w:sz w:val="28"/>
          <w:szCs w:val="23"/>
        </w:rPr>
        <w:t xml:space="preserve"> на </w:t>
      </w:r>
      <w:r>
        <w:rPr>
          <w:i/>
          <w:iCs/>
          <w:sz w:val="28"/>
          <w:szCs w:val="23"/>
        </w:rPr>
        <w:t xml:space="preserve">электронный адрес </w:t>
      </w:r>
      <w:hyperlink r:id="rId5" w:history="1">
        <w:r w:rsidRPr="001E1C62">
          <w:rPr>
            <w:rStyle w:val="a3"/>
            <w:b/>
            <w:iCs/>
            <w:sz w:val="36"/>
            <w:szCs w:val="23"/>
            <w:lang w:val="en-US"/>
          </w:rPr>
          <w:t>ooolombard</w:t>
        </w:r>
        <w:r w:rsidRPr="001E1C62">
          <w:rPr>
            <w:rStyle w:val="a3"/>
            <w:b/>
            <w:iCs/>
            <w:sz w:val="36"/>
            <w:szCs w:val="23"/>
          </w:rPr>
          <w:t>@</w:t>
        </w:r>
        <w:r w:rsidRPr="001E1C62">
          <w:rPr>
            <w:rStyle w:val="a3"/>
            <w:b/>
            <w:iCs/>
            <w:sz w:val="36"/>
            <w:szCs w:val="23"/>
            <w:lang w:val="en-US"/>
          </w:rPr>
          <w:t>perm</w:t>
        </w:r>
        <w:r w:rsidRPr="001E1C62">
          <w:rPr>
            <w:rStyle w:val="a3"/>
            <w:b/>
            <w:iCs/>
            <w:sz w:val="36"/>
            <w:szCs w:val="23"/>
          </w:rPr>
          <w:t>.ru</w:t>
        </w:r>
      </w:hyperlink>
      <w:r w:rsidRPr="00450BB6">
        <w:rPr>
          <w:i/>
          <w:iCs/>
          <w:sz w:val="36"/>
          <w:szCs w:val="23"/>
        </w:rPr>
        <w:t xml:space="preserve"> </w:t>
      </w:r>
    </w:p>
    <w:p w:rsidR="00450BB6" w:rsidRPr="00450BB6" w:rsidRDefault="00450BB6" w:rsidP="00450BB6">
      <w:pPr>
        <w:pStyle w:val="Default"/>
        <w:contextualSpacing/>
        <w:jc w:val="both"/>
        <w:rPr>
          <w:sz w:val="28"/>
          <w:szCs w:val="23"/>
        </w:rPr>
      </w:pPr>
    </w:p>
    <w:p w:rsidR="00450BB6" w:rsidRPr="00450BB6" w:rsidRDefault="00450BB6" w:rsidP="00450BB6">
      <w:pPr>
        <w:pStyle w:val="Default"/>
        <w:ind w:firstLine="708"/>
        <w:contextualSpacing/>
        <w:jc w:val="both"/>
        <w:rPr>
          <w:sz w:val="28"/>
          <w:szCs w:val="23"/>
        </w:rPr>
      </w:pPr>
      <w:r>
        <w:rPr>
          <w:sz w:val="28"/>
          <w:szCs w:val="23"/>
        </w:rPr>
        <w:t>Ломбард</w:t>
      </w:r>
      <w:r w:rsidRPr="00450BB6">
        <w:rPr>
          <w:sz w:val="28"/>
          <w:szCs w:val="23"/>
        </w:rPr>
        <w:t xml:space="preserve"> оставляет за собой право проверить факт потери дохода заемщиком </w:t>
      </w:r>
      <w:proofErr w:type="gramStart"/>
      <w:r w:rsidRPr="00450BB6">
        <w:rPr>
          <w:sz w:val="28"/>
          <w:szCs w:val="23"/>
        </w:rPr>
        <w:t>в</w:t>
      </w:r>
      <w:proofErr w:type="gramEnd"/>
      <w:r w:rsidRPr="00450BB6">
        <w:rPr>
          <w:sz w:val="28"/>
          <w:szCs w:val="23"/>
        </w:rPr>
        <w:t xml:space="preserve">: </w:t>
      </w:r>
    </w:p>
    <w:p w:rsidR="00450BB6" w:rsidRPr="00450BB6" w:rsidRDefault="00450BB6" w:rsidP="00450BB6">
      <w:pPr>
        <w:pStyle w:val="Default"/>
        <w:contextualSpacing/>
        <w:jc w:val="both"/>
        <w:rPr>
          <w:sz w:val="28"/>
          <w:szCs w:val="23"/>
        </w:rPr>
      </w:pPr>
      <w:r w:rsidRPr="00450BB6">
        <w:rPr>
          <w:sz w:val="28"/>
          <w:szCs w:val="23"/>
        </w:rPr>
        <w:t xml:space="preserve">- федеральном </w:t>
      </w:r>
      <w:proofErr w:type="gramStart"/>
      <w:r w:rsidRPr="00450BB6">
        <w:rPr>
          <w:sz w:val="28"/>
          <w:szCs w:val="23"/>
        </w:rPr>
        <w:t>органе</w:t>
      </w:r>
      <w:proofErr w:type="gramEnd"/>
      <w:r w:rsidRPr="00450BB6">
        <w:rPr>
          <w:sz w:val="28"/>
          <w:szCs w:val="23"/>
        </w:rPr>
        <w:t xml:space="preserve"> исполнительной власти, осуществляющем функции по контролю и надзору за соблюдением законодательства о налогах и сборах; </w:t>
      </w:r>
    </w:p>
    <w:p w:rsidR="00450BB6" w:rsidRPr="00450BB6" w:rsidRDefault="00450BB6" w:rsidP="00450BB6">
      <w:pPr>
        <w:pStyle w:val="Default"/>
        <w:contextualSpacing/>
        <w:jc w:val="both"/>
        <w:rPr>
          <w:sz w:val="28"/>
          <w:szCs w:val="23"/>
        </w:rPr>
      </w:pPr>
      <w:r w:rsidRPr="00450BB6">
        <w:rPr>
          <w:sz w:val="28"/>
          <w:szCs w:val="23"/>
        </w:rPr>
        <w:t xml:space="preserve">- Пенсионном </w:t>
      </w:r>
      <w:proofErr w:type="gramStart"/>
      <w:r w:rsidRPr="00450BB6">
        <w:rPr>
          <w:sz w:val="28"/>
          <w:szCs w:val="23"/>
        </w:rPr>
        <w:t>фонде</w:t>
      </w:r>
      <w:proofErr w:type="gramEnd"/>
      <w:r w:rsidRPr="00450BB6">
        <w:rPr>
          <w:sz w:val="28"/>
          <w:szCs w:val="23"/>
        </w:rPr>
        <w:t xml:space="preserve"> РФ; </w:t>
      </w:r>
    </w:p>
    <w:p w:rsidR="00450BB6" w:rsidRDefault="00450BB6" w:rsidP="00450BB6">
      <w:pPr>
        <w:contextualSpacing/>
        <w:jc w:val="both"/>
        <w:rPr>
          <w:rFonts w:ascii="Times New Roman" w:hAnsi="Times New Roman" w:cs="Times New Roman"/>
          <w:sz w:val="28"/>
          <w:szCs w:val="23"/>
        </w:rPr>
      </w:pPr>
      <w:r w:rsidRPr="00450BB6">
        <w:rPr>
          <w:rFonts w:ascii="Times New Roman" w:hAnsi="Times New Roman" w:cs="Times New Roman"/>
          <w:sz w:val="28"/>
          <w:szCs w:val="23"/>
        </w:rPr>
        <w:lastRenderedPageBreak/>
        <w:t xml:space="preserve">- </w:t>
      </w:r>
      <w:proofErr w:type="gramStart"/>
      <w:r w:rsidRPr="00450BB6">
        <w:rPr>
          <w:rFonts w:ascii="Times New Roman" w:hAnsi="Times New Roman" w:cs="Times New Roman"/>
          <w:sz w:val="28"/>
          <w:szCs w:val="23"/>
        </w:rPr>
        <w:t>Фонде</w:t>
      </w:r>
      <w:proofErr w:type="gramEnd"/>
      <w:r w:rsidRPr="00450BB6">
        <w:rPr>
          <w:rFonts w:ascii="Times New Roman" w:hAnsi="Times New Roman" w:cs="Times New Roman"/>
          <w:sz w:val="28"/>
          <w:szCs w:val="23"/>
        </w:rPr>
        <w:t xml:space="preserve"> социального страхования РФ;</w:t>
      </w:r>
    </w:p>
    <w:p w:rsidR="00450BB6" w:rsidRDefault="00450BB6" w:rsidP="00450BB6">
      <w:pPr>
        <w:contextualSpacing/>
        <w:jc w:val="both"/>
        <w:rPr>
          <w:rFonts w:ascii="Times New Roman" w:hAnsi="Times New Roman" w:cs="Times New Roman"/>
          <w:sz w:val="28"/>
          <w:szCs w:val="23"/>
        </w:rPr>
      </w:pPr>
      <w:r w:rsidRPr="00450BB6">
        <w:rPr>
          <w:rFonts w:ascii="Times New Roman" w:hAnsi="Times New Roman" w:cs="Times New Roman"/>
          <w:sz w:val="28"/>
          <w:szCs w:val="23"/>
        </w:rPr>
        <w:t xml:space="preserve">- Федеральном </w:t>
      </w:r>
      <w:proofErr w:type="gramStart"/>
      <w:r w:rsidRPr="00450BB6">
        <w:rPr>
          <w:rFonts w:ascii="Times New Roman" w:hAnsi="Times New Roman" w:cs="Times New Roman"/>
          <w:sz w:val="28"/>
          <w:szCs w:val="23"/>
        </w:rPr>
        <w:t>фонде</w:t>
      </w:r>
      <w:proofErr w:type="gramEnd"/>
      <w:r w:rsidRPr="00450BB6">
        <w:rPr>
          <w:rFonts w:ascii="Times New Roman" w:hAnsi="Times New Roman" w:cs="Times New Roman"/>
          <w:sz w:val="28"/>
          <w:szCs w:val="23"/>
        </w:rPr>
        <w:t xml:space="preserve"> обязательного медицинского страхования. </w:t>
      </w:r>
    </w:p>
    <w:p w:rsidR="00450BB6" w:rsidRDefault="00450BB6" w:rsidP="00450BB6">
      <w:pPr>
        <w:contextualSpacing/>
        <w:jc w:val="both"/>
        <w:rPr>
          <w:rFonts w:ascii="Times New Roman" w:hAnsi="Times New Roman" w:cs="Times New Roman"/>
          <w:sz w:val="28"/>
          <w:szCs w:val="23"/>
        </w:rPr>
      </w:pPr>
    </w:p>
    <w:p w:rsidR="00450BB6" w:rsidRDefault="00450BB6" w:rsidP="00AF4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3"/>
        </w:rPr>
      </w:pPr>
      <w:r w:rsidRPr="00450BB6">
        <w:rPr>
          <w:rFonts w:ascii="Times New Roman" w:hAnsi="Times New Roman" w:cs="Times New Roman"/>
          <w:sz w:val="28"/>
          <w:szCs w:val="23"/>
        </w:rPr>
        <w:t xml:space="preserve">Требование можно подать следующими способами: </w:t>
      </w:r>
    </w:p>
    <w:p w:rsidR="00AF40AD" w:rsidRDefault="00450BB6" w:rsidP="00AF4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3"/>
        </w:rPr>
      </w:pPr>
      <w:r w:rsidRPr="00AF40AD">
        <w:rPr>
          <w:rFonts w:ascii="Times New Roman" w:hAnsi="Times New Roman" w:cs="Times New Roman"/>
          <w:sz w:val="28"/>
          <w:szCs w:val="23"/>
        </w:rPr>
        <w:t xml:space="preserve">1. По почте заказным письмом с уведомлением о вручении по юридическому адресу </w:t>
      </w:r>
      <w:r w:rsidRPr="00AF40AD">
        <w:rPr>
          <w:rFonts w:ascii="Times New Roman" w:hAnsi="Times New Roman" w:cs="Times New Roman"/>
          <w:sz w:val="28"/>
          <w:szCs w:val="23"/>
        </w:rPr>
        <w:t>Ломбарда</w:t>
      </w:r>
      <w:r w:rsidRPr="00AF40AD">
        <w:rPr>
          <w:rFonts w:ascii="Times New Roman" w:hAnsi="Times New Roman" w:cs="Times New Roman"/>
          <w:sz w:val="28"/>
          <w:szCs w:val="23"/>
        </w:rPr>
        <w:t xml:space="preserve">: </w:t>
      </w:r>
      <w:r w:rsidRPr="007D739C">
        <w:rPr>
          <w:rFonts w:ascii="Times New Roman" w:hAnsi="Times New Roman" w:cs="Times New Roman"/>
          <w:b/>
          <w:sz w:val="28"/>
          <w:szCs w:val="23"/>
        </w:rPr>
        <w:t>614039</w:t>
      </w:r>
      <w:r w:rsidRPr="007D739C">
        <w:rPr>
          <w:rFonts w:ascii="Times New Roman" w:hAnsi="Times New Roman" w:cs="Times New Roman"/>
          <w:b/>
          <w:sz w:val="28"/>
          <w:szCs w:val="23"/>
        </w:rPr>
        <w:t xml:space="preserve">, </w:t>
      </w:r>
      <w:r w:rsidRPr="007D739C">
        <w:rPr>
          <w:rFonts w:ascii="Times New Roman" w:hAnsi="Times New Roman" w:cs="Times New Roman"/>
          <w:b/>
          <w:sz w:val="28"/>
          <w:szCs w:val="23"/>
        </w:rPr>
        <w:t>РФ, г, Пермь</w:t>
      </w:r>
      <w:r w:rsidRPr="007D739C">
        <w:rPr>
          <w:rFonts w:ascii="Times New Roman" w:hAnsi="Times New Roman" w:cs="Times New Roman"/>
          <w:b/>
          <w:sz w:val="28"/>
          <w:szCs w:val="23"/>
        </w:rPr>
        <w:t xml:space="preserve">, ул. </w:t>
      </w:r>
      <w:r w:rsidRPr="007D739C">
        <w:rPr>
          <w:rFonts w:ascii="Times New Roman" w:hAnsi="Times New Roman" w:cs="Times New Roman"/>
          <w:b/>
          <w:sz w:val="28"/>
          <w:szCs w:val="23"/>
        </w:rPr>
        <w:t>Комсомольский проспект, д. 68, офис 37</w:t>
      </w:r>
      <w:r w:rsidRPr="00AF40AD">
        <w:rPr>
          <w:rFonts w:ascii="Times New Roman" w:hAnsi="Times New Roman" w:cs="Times New Roman"/>
          <w:sz w:val="28"/>
          <w:szCs w:val="23"/>
        </w:rPr>
        <w:t xml:space="preserve">; </w:t>
      </w:r>
    </w:p>
    <w:p w:rsidR="00AF40AD" w:rsidRDefault="00450BB6" w:rsidP="00AF4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3"/>
        </w:rPr>
      </w:pPr>
      <w:r w:rsidRPr="00AF40AD">
        <w:rPr>
          <w:rFonts w:ascii="Times New Roman" w:hAnsi="Times New Roman" w:cs="Times New Roman"/>
          <w:sz w:val="28"/>
          <w:szCs w:val="23"/>
        </w:rPr>
        <w:t>2. Посредством уведомлений, направляемых на адрес электронной почты:</w:t>
      </w:r>
      <w:r w:rsidRPr="00AF40AD">
        <w:rPr>
          <w:rFonts w:ascii="Times New Roman" w:hAnsi="Times New Roman" w:cs="Times New Roman"/>
          <w:i/>
          <w:iCs/>
          <w:sz w:val="28"/>
          <w:szCs w:val="23"/>
        </w:rPr>
        <w:t xml:space="preserve"> </w:t>
      </w:r>
      <w:proofErr w:type="spellStart"/>
      <w:r w:rsidRPr="007D739C">
        <w:rPr>
          <w:rFonts w:ascii="Times New Roman" w:hAnsi="Times New Roman" w:cs="Times New Roman"/>
          <w:b/>
          <w:i/>
          <w:iCs/>
          <w:sz w:val="28"/>
          <w:szCs w:val="23"/>
          <w:lang w:val="en-US"/>
        </w:rPr>
        <w:t>ooolombard</w:t>
      </w:r>
      <w:proofErr w:type="spellEnd"/>
      <w:r w:rsidRPr="007D739C">
        <w:rPr>
          <w:rFonts w:ascii="Times New Roman" w:hAnsi="Times New Roman" w:cs="Times New Roman"/>
          <w:b/>
          <w:i/>
          <w:iCs/>
          <w:sz w:val="28"/>
          <w:szCs w:val="23"/>
        </w:rPr>
        <w:t>@</w:t>
      </w:r>
      <w:r w:rsidRPr="007D739C">
        <w:rPr>
          <w:rFonts w:ascii="Times New Roman" w:hAnsi="Times New Roman" w:cs="Times New Roman"/>
          <w:b/>
          <w:i/>
          <w:iCs/>
          <w:sz w:val="28"/>
          <w:szCs w:val="23"/>
          <w:lang w:val="en-US"/>
        </w:rPr>
        <w:t>perm</w:t>
      </w:r>
      <w:r w:rsidRPr="007D739C">
        <w:rPr>
          <w:rFonts w:ascii="Times New Roman" w:hAnsi="Times New Roman" w:cs="Times New Roman"/>
          <w:b/>
          <w:i/>
          <w:iCs/>
          <w:sz w:val="28"/>
          <w:szCs w:val="23"/>
        </w:rPr>
        <w:t>.</w:t>
      </w:r>
      <w:proofErr w:type="spellStart"/>
      <w:r w:rsidRPr="007D739C">
        <w:rPr>
          <w:rFonts w:ascii="Times New Roman" w:hAnsi="Times New Roman" w:cs="Times New Roman"/>
          <w:b/>
          <w:i/>
          <w:iCs/>
          <w:sz w:val="28"/>
          <w:szCs w:val="23"/>
        </w:rPr>
        <w:t>ru</w:t>
      </w:r>
      <w:proofErr w:type="spellEnd"/>
      <w:r w:rsidRPr="007D739C">
        <w:rPr>
          <w:rFonts w:ascii="Times New Roman" w:hAnsi="Times New Roman" w:cs="Times New Roman"/>
          <w:b/>
          <w:sz w:val="28"/>
          <w:szCs w:val="23"/>
        </w:rPr>
        <w:t>;</w:t>
      </w:r>
      <w:r w:rsidRPr="00AF40AD">
        <w:rPr>
          <w:rFonts w:ascii="Times New Roman" w:hAnsi="Times New Roman" w:cs="Times New Roman"/>
          <w:sz w:val="28"/>
          <w:szCs w:val="23"/>
        </w:rPr>
        <w:t xml:space="preserve"> </w:t>
      </w:r>
    </w:p>
    <w:p w:rsidR="00AF40AD" w:rsidRDefault="00450BB6" w:rsidP="00AF4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3"/>
        </w:rPr>
      </w:pPr>
      <w:r w:rsidRPr="00AF40AD">
        <w:rPr>
          <w:rFonts w:ascii="Times New Roman" w:hAnsi="Times New Roman" w:cs="Times New Roman"/>
          <w:sz w:val="28"/>
          <w:szCs w:val="23"/>
        </w:rPr>
        <w:t xml:space="preserve">3. Посредством телефонной связи: звонок на телефон </w:t>
      </w:r>
      <w:r w:rsidR="007D739C" w:rsidRPr="007D739C">
        <w:rPr>
          <w:rFonts w:ascii="Times New Roman" w:hAnsi="Times New Roman" w:cs="Times New Roman"/>
          <w:b/>
          <w:sz w:val="28"/>
          <w:szCs w:val="23"/>
        </w:rPr>
        <w:t>(342)</w:t>
      </w:r>
      <w:r w:rsidRPr="007D739C">
        <w:rPr>
          <w:rFonts w:ascii="Times New Roman" w:hAnsi="Times New Roman" w:cs="Times New Roman"/>
          <w:b/>
          <w:sz w:val="28"/>
          <w:szCs w:val="23"/>
        </w:rPr>
        <w:t>281-12-54</w:t>
      </w:r>
      <w:r w:rsidRPr="00AF40AD">
        <w:rPr>
          <w:rFonts w:ascii="Times New Roman" w:hAnsi="Times New Roman" w:cs="Times New Roman"/>
          <w:sz w:val="28"/>
          <w:szCs w:val="23"/>
        </w:rPr>
        <w:t xml:space="preserve"> с абонентского номера Заемщика, информация о котором предоставлена заемщиком </w:t>
      </w:r>
      <w:r w:rsidRPr="00AF40AD">
        <w:rPr>
          <w:rFonts w:ascii="Times New Roman" w:hAnsi="Times New Roman" w:cs="Times New Roman"/>
          <w:sz w:val="28"/>
          <w:szCs w:val="23"/>
        </w:rPr>
        <w:t>Ломбарда</w:t>
      </w:r>
      <w:r w:rsidRPr="00AF40AD">
        <w:rPr>
          <w:rFonts w:ascii="Times New Roman" w:hAnsi="Times New Roman" w:cs="Times New Roman"/>
          <w:sz w:val="28"/>
          <w:szCs w:val="23"/>
        </w:rPr>
        <w:t xml:space="preserve">; </w:t>
      </w:r>
    </w:p>
    <w:p w:rsidR="00AF40AD" w:rsidRDefault="00450BB6" w:rsidP="00AF4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3"/>
        </w:rPr>
      </w:pPr>
      <w:r w:rsidRPr="00AF40AD">
        <w:rPr>
          <w:rFonts w:ascii="Times New Roman" w:hAnsi="Times New Roman" w:cs="Times New Roman"/>
          <w:sz w:val="28"/>
          <w:szCs w:val="23"/>
        </w:rPr>
        <w:t xml:space="preserve">4. Посредством подачи письменного Требования в </w:t>
      </w:r>
      <w:r w:rsidRPr="00AF40AD">
        <w:rPr>
          <w:rFonts w:ascii="Times New Roman" w:hAnsi="Times New Roman" w:cs="Times New Roman"/>
          <w:sz w:val="28"/>
          <w:szCs w:val="23"/>
        </w:rPr>
        <w:t>Ломбард.</w:t>
      </w:r>
      <w:r w:rsidRPr="00AF40AD">
        <w:rPr>
          <w:rFonts w:ascii="Times New Roman" w:hAnsi="Times New Roman" w:cs="Times New Roman"/>
          <w:sz w:val="28"/>
          <w:szCs w:val="23"/>
        </w:rPr>
        <w:t xml:space="preserve"> </w:t>
      </w:r>
    </w:p>
    <w:p w:rsidR="00AF40AD" w:rsidRDefault="00AF40AD" w:rsidP="00AF40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3"/>
        </w:rPr>
      </w:pPr>
    </w:p>
    <w:p w:rsidR="00AF40AD" w:rsidRDefault="00450BB6" w:rsidP="00AF4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3"/>
        </w:rPr>
      </w:pPr>
      <w:proofErr w:type="gramStart"/>
      <w:r w:rsidRPr="00AF40AD">
        <w:rPr>
          <w:rFonts w:ascii="Times New Roman" w:hAnsi="Times New Roman" w:cs="Times New Roman"/>
          <w:sz w:val="28"/>
          <w:szCs w:val="23"/>
        </w:rPr>
        <w:t xml:space="preserve">Информируем Вас о том, что в период действия Льготного периода в соответствии с п.18 ст.6 Федерального закона №106-ФЗ на сумму основного долга Вам будут начисляться проценты в размере процентной ставки, равной 2/3 от рассчитанного Банком России среднерыночного значения полной стоимости потребительского займа в процентах годовых, установленного на день направления Вами Требования. </w:t>
      </w:r>
      <w:proofErr w:type="gramEnd"/>
    </w:p>
    <w:p w:rsidR="00AF40AD" w:rsidRDefault="00AF40AD" w:rsidP="00AF4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3"/>
        </w:rPr>
      </w:pPr>
    </w:p>
    <w:p w:rsidR="00AF40AD" w:rsidRDefault="00450BB6" w:rsidP="00AF4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3"/>
        </w:rPr>
      </w:pPr>
      <w:r w:rsidRPr="00AF40AD">
        <w:rPr>
          <w:rFonts w:ascii="Times New Roman" w:hAnsi="Times New Roman" w:cs="Times New Roman"/>
          <w:sz w:val="28"/>
          <w:szCs w:val="23"/>
        </w:rPr>
        <w:t xml:space="preserve">Сумма указанных процентов фиксируется по окончании Льготного периода и уплачивается в соответствии с порядком, установленным п.20 ст.6 Федерального закона №106-ФЗ. </w:t>
      </w:r>
    </w:p>
    <w:p w:rsidR="00AF40AD" w:rsidRDefault="00AF40AD" w:rsidP="00AF4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3"/>
        </w:rPr>
      </w:pPr>
    </w:p>
    <w:p w:rsidR="00AF40AD" w:rsidRDefault="00450BB6" w:rsidP="00AF4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3"/>
        </w:rPr>
      </w:pPr>
      <w:r w:rsidRPr="00AF40AD">
        <w:rPr>
          <w:rFonts w:ascii="Times New Roman" w:hAnsi="Times New Roman" w:cs="Times New Roman"/>
          <w:sz w:val="28"/>
          <w:szCs w:val="23"/>
        </w:rPr>
        <w:t xml:space="preserve">В указанный Льготный период: </w:t>
      </w:r>
    </w:p>
    <w:p w:rsidR="00AF40AD" w:rsidRDefault="00450BB6" w:rsidP="00AF4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3"/>
        </w:rPr>
      </w:pPr>
      <w:r w:rsidRPr="00AF40AD">
        <w:rPr>
          <w:rFonts w:ascii="Times New Roman" w:hAnsi="Times New Roman" w:cs="Times New Roman"/>
          <w:sz w:val="28"/>
          <w:szCs w:val="23"/>
        </w:rPr>
        <w:t xml:space="preserve">- не начисляется неустойка (штраф, пени) за неисполнение или ненадлежащее исполнение заемщиком обязательств по возврату займа/уплате процентов на сумму займа, </w:t>
      </w:r>
    </w:p>
    <w:p w:rsidR="00AF40AD" w:rsidRDefault="00450BB6" w:rsidP="00AF4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3"/>
        </w:rPr>
      </w:pPr>
      <w:r w:rsidRPr="00AF40AD">
        <w:rPr>
          <w:rFonts w:ascii="Times New Roman" w:hAnsi="Times New Roman" w:cs="Times New Roman"/>
          <w:sz w:val="28"/>
          <w:szCs w:val="23"/>
        </w:rPr>
        <w:t xml:space="preserve">- не обращается взыскание на предмет залога. </w:t>
      </w:r>
    </w:p>
    <w:p w:rsidR="00AF40AD" w:rsidRDefault="00AF40AD" w:rsidP="00AF4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3"/>
        </w:rPr>
      </w:pPr>
    </w:p>
    <w:p w:rsidR="00AF40AD" w:rsidRDefault="00450BB6" w:rsidP="00AF4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3"/>
        </w:rPr>
      </w:pPr>
      <w:r w:rsidRPr="00AF40AD">
        <w:rPr>
          <w:rFonts w:ascii="Times New Roman" w:hAnsi="Times New Roman" w:cs="Times New Roman"/>
          <w:b/>
          <w:bCs/>
          <w:sz w:val="28"/>
          <w:szCs w:val="23"/>
        </w:rPr>
        <w:t>Обращаем внимание, что</w:t>
      </w:r>
      <w:r w:rsidRPr="00AF40AD">
        <w:rPr>
          <w:rFonts w:ascii="Times New Roman" w:hAnsi="Times New Roman" w:cs="Times New Roman"/>
          <w:sz w:val="28"/>
          <w:szCs w:val="23"/>
        </w:rPr>
        <w:t xml:space="preserve">: </w:t>
      </w:r>
    </w:p>
    <w:p w:rsidR="00AF40AD" w:rsidRDefault="00450BB6" w:rsidP="00AF4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3"/>
          <w:u w:val="single"/>
        </w:rPr>
      </w:pPr>
      <w:r w:rsidRPr="00AF40AD">
        <w:rPr>
          <w:rFonts w:ascii="Times New Roman" w:hAnsi="Times New Roman" w:cs="Times New Roman"/>
          <w:sz w:val="28"/>
          <w:szCs w:val="23"/>
          <w:u w:val="single"/>
        </w:rPr>
        <w:t xml:space="preserve">- </w:t>
      </w:r>
      <w:r w:rsidRPr="00AF40AD">
        <w:rPr>
          <w:rFonts w:ascii="Times New Roman" w:hAnsi="Times New Roman" w:cs="Times New Roman"/>
          <w:b/>
          <w:bCs/>
          <w:sz w:val="28"/>
          <w:szCs w:val="23"/>
          <w:u w:val="single"/>
        </w:rPr>
        <w:t xml:space="preserve">если информация, подтверждающая Ваше право на получение Льготного периода, не будет подтверждена документально в течение 90 дней </w:t>
      </w:r>
      <w:proofErr w:type="gramStart"/>
      <w:r w:rsidRPr="00AF40AD">
        <w:rPr>
          <w:rFonts w:ascii="Times New Roman" w:hAnsi="Times New Roman" w:cs="Times New Roman"/>
          <w:b/>
          <w:bCs/>
          <w:sz w:val="28"/>
          <w:szCs w:val="23"/>
          <w:u w:val="single"/>
        </w:rPr>
        <w:t>с даты подачи</w:t>
      </w:r>
      <w:proofErr w:type="gramEnd"/>
      <w:r w:rsidRPr="00AF40AD">
        <w:rPr>
          <w:rFonts w:ascii="Times New Roman" w:hAnsi="Times New Roman" w:cs="Times New Roman"/>
          <w:b/>
          <w:bCs/>
          <w:sz w:val="28"/>
          <w:szCs w:val="23"/>
          <w:u w:val="single"/>
        </w:rPr>
        <w:t xml:space="preserve"> Требования, то Льготный период будет отменен, у Вас образуется длительная просроченная задолженность: Вам будут начислены проценты за весь период, а также пени и штрафы, предусмотренные договором займа</w:t>
      </w:r>
      <w:r w:rsidRPr="00AF40AD">
        <w:rPr>
          <w:rFonts w:ascii="Times New Roman" w:hAnsi="Times New Roman" w:cs="Times New Roman"/>
          <w:sz w:val="28"/>
          <w:szCs w:val="23"/>
          <w:u w:val="single"/>
        </w:rPr>
        <w:t xml:space="preserve">. </w:t>
      </w:r>
    </w:p>
    <w:p w:rsidR="00AF40AD" w:rsidRDefault="00450BB6" w:rsidP="00AF4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3"/>
          <w:u w:val="single"/>
        </w:rPr>
      </w:pPr>
      <w:r w:rsidRPr="00AF40AD">
        <w:rPr>
          <w:rFonts w:ascii="Times New Roman" w:hAnsi="Times New Roman" w:cs="Times New Roman"/>
          <w:sz w:val="28"/>
          <w:szCs w:val="23"/>
        </w:rPr>
        <w:t xml:space="preserve">- по одному договору займа Вы можете воспользоваться Льготным периодом только один раз. </w:t>
      </w:r>
    </w:p>
    <w:p w:rsidR="00AF40AD" w:rsidRDefault="00AF40AD" w:rsidP="00AF4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3"/>
          <w:u w:val="single"/>
        </w:rPr>
      </w:pPr>
    </w:p>
    <w:p w:rsidR="00450BB6" w:rsidRPr="00AF40AD" w:rsidRDefault="00450BB6" w:rsidP="00AF40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3"/>
          <w:u w:val="single"/>
        </w:rPr>
      </w:pPr>
      <w:r w:rsidRPr="00AF40AD">
        <w:rPr>
          <w:rFonts w:ascii="Times New Roman" w:hAnsi="Times New Roman" w:cs="Times New Roman"/>
          <w:sz w:val="28"/>
          <w:szCs w:val="23"/>
        </w:rPr>
        <w:t>Ознакомиться с полным текстом Федеральн</w:t>
      </w:r>
      <w:r w:rsidRPr="00AF40AD">
        <w:rPr>
          <w:rFonts w:ascii="Times New Roman" w:hAnsi="Times New Roman" w:cs="Times New Roman"/>
          <w:sz w:val="28"/>
          <w:szCs w:val="23"/>
        </w:rPr>
        <w:t>ого закона №106-ФЗ возможно в Ломбарде</w:t>
      </w:r>
      <w:r w:rsidRPr="00AF40AD">
        <w:rPr>
          <w:rFonts w:ascii="Times New Roman" w:hAnsi="Times New Roman" w:cs="Times New Roman"/>
          <w:sz w:val="28"/>
          <w:szCs w:val="23"/>
        </w:rPr>
        <w:t>.</w:t>
      </w:r>
    </w:p>
    <w:p w:rsidR="00450BB6" w:rsidRDefault="00450BB6" w:rsidP="00450BB6">
      <w:pPr>
        <w:contextualSpacing/>
        <w:jc w:val="both"/>
        <w:rPr>
          <w:rFonts w:ascii="Times New Roman" w:hAnsi="Times New Roman" w:cs="Times New Roman"/>
          <w:sz w:val="28"/>
          <w:szCs w:val="23"/>
        </w:rPr>
      </w:pPr>
    </w:p>
    <w:p w:rsidR="00450BB6" w:rsidRDefault="00450BB6" w:rsidP="00450BB6">
      <w:pPr>
        <w:contextualSpacing/>
        <w:jc w:val="both"/>
        <w:rPr>
          <w:rFonts w:ascii="Times New Roman" w:hAnsi="Times New Roman" w:cs="Times New Roman"/>
          <w:sz w:val="28"/>
          <w:szCs w:val="23"/>
        </w:rPr>
      </w:pPr>
    </w:p>
    <w:p w:rsidR="00450BB6" w:rsidRDefault="00450BB6" w:rsidP="00450BB6">
      <w:pPr>
        <w:contextualSpacing/>
        <w:jc w:val="both"/>
        <w:rPr>
          <w:rFonts w:ascii="Times New Roman" w:hAnsi="Times New Roman" w:cs="Times New Roman"/>
          <w:sz w:val="28"/>
          <w:szCs w:val="23"/>
        </w:rPr>
      </w:pPr>
      <w:bookmarkStart w:id="0" w:name="_GoBack"/>
      <w:bookmarkEnd w:id="0"/>
    </w:p>
    <w:p w:rsidR="00450BB6" w:rsidRPr="00AF40AD" w:rsidRDefault="00450BB6" w:rsidP="00AF40AD">
      <w:pPr>
        <w:jc w:val="right"/>
        <w:rPr>
          <w:rFonts w:ascii="Times New Roman" w:hAnsi="Times New Roman" w:cs="Times New Roman"/>
          <w:i/>
          <w:sz w:val="28"/>
        </w:rPr>
      </w:pPr>
      <w:r w:rsidRPr="00AF40AD">
        <w:rPr>
          <w:rFonts w:ascii="Times New Roman" w:hAnsi="Times New Roman" w:cs="Times New Roman"/>
          <w:i/>
          <w:sz w:val="28"/>
          <w:szCs w:val="23"/>
        </w:rPr>
        <w:t>С Уважением, Администрация!</w:t>
      </w:r>
    </w:p>
    <w:sectPr w:rsidR="00450BB6" w:rsidRPr="00AF40AD" w:rsidSect="00B76774">
      <w:pgSz w:w="11906" w:h="16838"/>
      <w:pgMar w:top="720" w:right="720" w:bottom="79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A8"/>
    <w:rsid w:val="00450BB6"/>
    <w:rsid w:val="00795CF1"/>
    <w:rsid w:val="007D739C"/>
    <w:rsid w:val="00AF40AD"/>
    <w:rsid w:val="00B76774"/>
    <w:rsid w:val="00C17BA8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50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50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lombard@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2020-06-25T09:25:00Z</dcterms:created>
  <dcterms:modified xsi:type="dcterms:W3CDTF">2020-06-25T09:39:00Z</dcterms:modified>
</cp:coreProperties>
</file>